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AF2" w:rsidRDefault="00B95AF2" w:rsidP="00B95AF2">
      <w:pPr>
        <w:pStyle w:val="Tytu"/>
        <w:jc w:val="center"/>
      </w:pPr>
    </w:p>
    <w:p w:rsidR="00B95AF2" w:rsidRDefault="00B95AF2" w:rsidP="00B95AF2">
      <w:pPr>
        <w:pStyle w:val="Tytu"/>
        <w:jc w:val="center"/>
      </w:pPr>
    </w:p>
    <w:p w:rsidR="00B95AF2" w:rsidRDefault="00B95AF2" w:rsidP="00B95AF2">
      <w:pPr>
        <w:pStyle w:val="Tytu"/>
        <w:jc w:val="center"/>
      </w:pPr>
    </w:p>
    <w:p w:rsidR="00B95AF2" w:rsidRDefault="00B95AF2" w:rsidP="00B95AF2">
      <w:pPr>
        <w:pStyle w:val="Tytu"/>
        <w:jc w:val="center"/>
      </w:pPr>
    </w:p>
    <w:p w:rsidR="00B95AF2" w:rsidRDefault="00B95AF2" w:rsidP="00B95AF2">
      <w:pPr>
        <w:pStyle w:val="Tytu"/>
        <w:jc w:val="center"/>
      </w:pPr>
    </w:p>
    <w:p w:rsidR="00B95AF2" w:rsidRPr="00B95AF2" w:rsidRDefault="00B95AF2" w:rsidP="00B95AF2"/>
    <w:p w:rsidR="00B95AF2" w:rsidRDefault="00B95AF2" w:rsidP="00B95AF2">
      <w:pPr>
        <w:pStyle w:val="Tytu"/>
        <w:jc w:val="center"/>
      </w:pPr>
    </w:p>
    <w:p w:rsidR="00B95AF2" w:rsidRDefault="00B95AF2" w:rsidP="00B95AF2">
      <w:pPr>
        <w:pStyle w:val="Tytu"/>
        <w:jc w:val="center"/>
      </w:pPr>
      <w:r>
        <w:t xml:space="preserve">Instrukcja instalacji </w:t>
      </w:r>
      <w:r>
        <w:br/>
        <w:t>certyfikatu z pliku *.</w:t>
      </w:r>
      <w:proofErr w:type="spellStart"/>
      <w:r>
        <w:t>pfc</w:t>
      </w:r>
      <w:proofErr w:type="spellEnd"/>
      <w:r>
        <w:t xml:space="preserve"> </w:t>
      </w:r>
    </w:p>
    <w:p w:rsidR="00B95AF2" w:rsidRDefault="00B95AF2" w:rsidP="00B95AF2">
      <w:pPr>
        <w:pStyle w:val="Tytu"/>
        <w:jc w:val="center"/>
      </w:pPr>
      <w:r>
        <w:t xml:space="preserve">w </w:t>
      </w:r>
    </w:p>
    <w:p w:rsidR="00B95AF2" w:rsidRDefault="00B95AF2" w:rsidP="00B95AF2">
      <w:pPr>
        <w:pStyle w:val="Tytu"/>
        <w:jc w:val="center"/>
      </w:pPr>
      <w:r>
        <w:t xml:space="preserve">systemie Windows </w:t>
      </w:r>
    </w:p>
    <w:p w:rsidR="00B95AF2" w:rsidRDefault="00B95AF2" w:rsidP="00B95AF2"/>
    <w:p w:rsidR="00B95AF2" w:rsidRDefault="00B95AF2" w:rsidP="00B95AF2"/>
    <w:p w:rsidR="00B95AF2" w:rsidRDefault="00B95AF2">
      <w:r>
        <w:br w:type="page"/>
      </w:r>
    </w:p>
    <w:p w:rsidR="00B95AF2" w:rsidRDefault="00B95AF2" w:rsidP="00B95AF2">
      <w:pPr>
        <w:pStyle w:val="Akapitzlist"/>
        <w:numPr>
          <w:ilvl w:val="0"/>
          <w:numId w:val="1"/>
        </w:numPr>
      </w:pPr>
      <w:r>
        <w:lastRenderedPageBreak/>
        <w:t xml:space="preserve">Kopiujemy certyfikat do naszego komputera np. na Pulpit, odnajdujemy go i uruchamiany podwójnym kliknięciem LPM (Lewym Przyciskiem Myszki). Plik powinien wyglądać tak: </w:t>
      </w:r>
    </w:p>
    <w:p w:rsidR="00B95AF2" w:rsidRDefault="00B95AF2" w:rsidP="00B95AF2">
      <w:pPr>
        <w:ind w:left="360"/>
        <w:jc w:val="center"/>
      </w:pPr>
      <w:r>
        <w:rPr>
          <w:noProof/>
          <w:lang w:eastAsia="pl-PL"/>
        </w:rPr>
        <w:drawing>
          <wp:inline distT="0" distB="0" distL="0" distR="0" wp14:anchorId="66416B9A" wp14:editId="76C9CF7B">
            <wp:extent cx="1318260" cy="1033145"/>
            <wp:effectExtent l="0" t="0" r="0" b="0"/>
            <wp:docPr id="1" name="Obraz 1" descr="F:\chmura\Screeny instrukcja instalacji certyfikatu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chmura\Screeny instrukcja instalacji certyfikatu\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AF2" w:rsidRDefault="00B95AF2" w:rsidP="00B95AF2">
      <w:pPr>
        <w:pStyle w:val="Akapitzlist"/>
        <w:numPr>
          <w:ilvl w:val="0"/>
          <w:numId w:val="1"/>
        </w:numPr>
      </w:pPr>
      <w:r>
        <w:t>Uruchomi nam się Kreator importu certyfikatów</w:t>
      </w:r>
      <w:r w:rsidR="009C6D54">
        <w:t>, wybieramy „Bieżący użytkownik” i klikamy „Dalej”</w:t>
      </w:r>
      <w:r>
        <w:rPr>
          <w:noProof/>
          <w:lang w:eastAsia="pl-PL"/>
        </w:rPr>
        <w:drawing>
          <wp:inline distT="0" distB="0" distL="0" distR="0">
            <wp:extent cx="5153660" cy="5059045"/>
            <wp:effectExtent l="0" t="0" r="8890" b="8255"/>
            <wp:docPr id="2" name="Obraz 2" descr="F:\chmura\Screeny instrukcja instalacji certyfikatu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chmura\Screeny instrukcja instalacji certyfikatu\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660" cy="505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D54" w:rsidRDefault="009C6D54" w:rsidP="009C6D54">
      <w:pPr>
        <w:pStyle w:val="Akapitzlist"/>
      </w:pPr>
    </w:p>
    <w:p w:rsidR="009C6D54" w:rsidRDefault="009C6D54" w:rsidP="009C6D54">
      <w:pPr>
        <w:pStyle w:val="Akapitzlist"/>
        <w:numPr>
          <w:ilvl w:val="0"/>
          <w:numId w:val="1"/>
        </w:numPr>
      </w:pPr>
      <w:r>
        <w:lastRenderedPageBreak/>
        <w:t xml:space="preserve">W kolejnym kroku sprawdzamy poprawność ścieżki do certyfikatu i klikamy „Dalej” </w:t>
      </w:r>
      <w:r>
        <w:rPr>
          <w:noProof/>
          <w:lang w:eastAsia="pl-PL"/>
        </w:rPr>
        <w:drawing>
          <wp:inline distT="0" distB="0" distL="0" distR="0">
            <wp:extent cx="5142230" cy="5046980"/>
            <wp:effectExtent l="0" t="0" r="1270" b="1270"/>
            <wp:docPr id="3" name="Obraz 3" descr="F:\chmura\Screeny instrukcja instalacji certyfikatu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chmura\Screeny instrukcja instalacji certyfikatu\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2230" cy="504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D54" w:rsidRDefault="009C6D54" w:rsidP="009C6D54">
      <w:pPr>
        <w:pStyle w:val="Akapitzlist"/>
      </w:pPr>
    </w:p>
    <w:p w:rsidR="009C6D54" w:rsidRDefault="009C6D54" w:rsidP="009C6D54">
      <w:pPr>
        <w:pStyle w:val="Akapitzlist"/>
        <w:numPr>
          <w:ilvl w:val="0"/>
          <w:numId w:val="1"/>
        </w:numPr>
      </w:pPr>
      <w:r>
        <w:lastRenderedPageBreak/>
        <w:t xml:space="preserve">W tym kroku wpisujemy hasło dla klucza prywatnego, zaznaczamy pole „Dołącz wszystkie właściwości rozszerzone.” i klikamy „Dalej”. </w:t>
      </w:r>
      <w:r>
        <w:rPr>
          <w:noProof/>
          <w:lang w:eastAsia="pl-PL"/>
        </w:rPr>
        <w:drawing>
          <wp:inline distT="0" distB="0" distL="0" distR="0">
            <wp:extent cx="5165725" cy="5059045"/>
            <wp:effectExtent l="0" t="0" r="0" b="8255"/>
            <wp:docPr id="4" name="Obraz 4" descr="F:\chmura\Screeny instrukcja instalacji certyfikatu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chmura\Screeny instrukcja instalacji certyfikatu\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725" cy="505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D54" w:rsidRDefault="009C6D54" w:rsidP="009C6D54">
      <w:pPr>
        <w:pStyle w:val="Akapitzlist"/>
      </w:pPr>
    </w:p>
    <w:p w:rsidR="009C6D54" w:rsidRDefault="009C6D54" w:rsidP="009C6D54">
      <w:pPr>
        <w:pStyle w:val="Akapitzlist"/>
        <w:numPr>
          <w:ilvl w:val="0"/>
          <w:numId w:val="1"/>
        </w:numPr>
      </w:pPr>
      <w:r>
        <w:lastRenderedPageBreak/>
        <w:t xml:space="preserve">W tym kroku zaznaczamy „Automatycznie wybierz magazyn certyfikatów na podstawie typu certyfikatu” i klikamy „Dalej” </w:t>
      </w:r>
      <w:r w:rsidR="00BB5712">
        <w:rPr>
          <w:noProof/>
          <w:lang w:eastAsia="pl-PL"/>
        </w:rPr>
        <w:drawing>
          <wp:inline distT="0" distB="0" distL="0" distR="0">
            <wp:extent cx="5153660" cy="5059045"/>
            <wp:effectExtent l="0" t="0" r="8890" b="8255"/>
            <wp:docPr id="5" name="Obraz 5" descr="F:\chmura\Screeny instrukcja instalacji certyfikatu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chmura\Screeny instrukcja instalacji certyfikatu\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660" cy="505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712" w:rsidRDefault="00BB5712" w:rsidP="00BB5712">
      <w:pPr>
        <w:pStyle w:val="Akapitzlist"/>
      </w:pPr>
    </w:p>
    <w:p w:rsidR="00BB5712" w:rsidRDefault="00BB5712" w:rsidP="009C6D54">
      <w:pPr>
        <w:pStyle w:val="Akapitzlist"/>
        <w:numPr>
          <w:ilvl w:val="0"/>
          <w:numId w:val="1"/>
        </w:numPr>
      </w:pPr>
      <w:r>
        <w:lastRenderedPageBreak/>
        <w:t xml:space="preserve">W podsumowaniu pracy Kreatora sprawdzamy czy wszystko jest tak jak wybraliśmy w poprzednich punktach i klikamy „Zakończ” </w:t>
      </w:r>
      <w:r>
        <w:rPr>
          <w:noProof/>
          <w:lang w:eastAsia="pl-PL"/>
        </w:rPr>
        <w:drawing>
          <wp:inline distT="0" distB="0" distL="0" distR="0">
            <wp:extent cx="5177790" cy="5082540"/>
            <wp:effectExtent l="0" t="0" r="3810" b="3810"/>
            <wp:docPr id="6" name="Obraz 6" descr="F:\chmura\Screeny instrukcja instalacji certyfikatu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chmura\Screeny instrukcja instalacji certyfikatu\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779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712" w:rsidRDefault="00BB5712" w:rsidP="00BB5712">
      <w:pPr>
        <w:pStyle w:val="Akapitzlist"/>
      </w:pPr>
    </w:p>
    <w:p w:rsidR="00BB5712" w:rsidRDefault="00BB5712" w:rsidP="009C6D54">
      <w:pPr>
        <w:pStyle w:val="Akapitzlist"/>
        <w:numPr>
          <w:ilvl w:val="0"/>
          <w:numId w:val="1"/>
        </w:numPr>
      </w:pPr>
      <w:r>
        <w:t xml:space="preserve">Jeśli wszystko przebiegło prawidłowo otrzymamy następujący komunikat: </w:t>
      </w:r>
    </w:p>
    <w:p w:rsidR="00BB5712" w:rsidRDefault="00BB5712" w:rsidP="00BB5712">
      <w:pPr>
        <w:pStyle w:val="Akapitzlist"/>
      </w:pPr>
    </w:p>
    <w:p w:rsidR="00BB5712" w:rsidRDefault="00BB5712" w:rsidP="00BB5712">
      <w:pPr>
        <w:pStyle w:val="Akapitzlist"/>
        <w:jc w:val="center"/>
      </w:pPr>
      <w:r>
        <w:rPr>
          <w:noProof/>
          <w:lang w:eastAsia="pl-PL"/>
        </w:rPr>
        <w:drawing>
          <wp:inline distT="0" distB="0" distL="0" distR="0">
            <wp:extent cx="2874010" cy="1650365"/>
            <wp:effectExtent l="0" t="0" r="2540" b="6985"/>
            <wp:docPr id="8" name="Obraz 8" descr="F:\chmura\Screeny instrukcja instalacji certyfikatu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chmura\Screeny instrukcja instalacji certyfikatu\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165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623" w:rsidRDefault="007A0623" w:rsidP="00BB5712">
      <w:pPr>
        <w:pStyle w:val="Akapitzlist"/>
        <w:jc w:val="center"/>
      </w:pPr>
    </w:p>
    <w:p w:rsidR="007A0623" w:rsidRDefault="007A0623" w:rsidP="007A0623">
      <w:pPr>
        <w:pStyle w:val="Akapitzlist"/>
        <w:numPr>
          <w:ilvl w:val="0"/>
          <w:numId w:val="1"/>
        </w:numPr>
      </w:pPr>
      <w:r>
        <w:t xml:space="preserve">Sprawdzamy czy zainstalowany certyfikat jest w repozytorium systemowym. </w:t>
      </w:r>
    </w:p>
    <w:p w:rsidR="007A0623" w:rsidRPr="007A0623" w:rsidRDefault="007A0623" w:rsidP="007A0623">
      <w:pPr>
        <w:pStyle w:val="Akapitzlist"/>
        <w:numPr>
          <w:ilvl w:val="1"/>
          <w:numId w:val="1"/>
        </w:numPr>
      </w:pPr>
      <w:r w:rsidRPr="007A0623">
        <w:t xml:space="preserve">Otwórz Menedżera certyfikatów, klikając przycisk Start , wpisując w polu Wyszukaj polecenie </w:t>
      </w:r>
      <w:proofErr w:type="spellStart"/>
      <w:r w:rsidRPr="007A0623">
        <w:t>certmgr.msc</w:t>
      </w:r>
      <w:proofErr w:type="spellEnd"/>
      <w:r w:rsidRPr="007A0623">
        <w:t>, a następ</w:t>
      </w:r>
      <w:r>
        <w:t xml:space="preserve">nie naciskając klawisz ENTER.  </w:t>
      </w:r>
      <w:r w:rsidRPr="007A0623">
        <w:t>Jeśli zostanie wyświetlony monit o hasło administratora lub potwierdzenie, wpisz hasło lub potwierdź.</w:t>
      </w:r>
    </w:p>
    <w:p w:rsidR="00974787" w:rsidRDefault="007A0623" w:rsidP="007A0623">
      <w:pPr>
        <w:pStyle w:val="Akapitzlist"/>
        <w:numPr>
          <w:ilvl w:val="1"/>
          <w:numId w:val="1"/>
        </w:numPr>
      </w:pPr>
      <w:r>
        <w:lastRenderedPageBreak/>
        <w:t>Certyfikaty są przechowywane w folderach w obszarze C</w:t>
      </w:r>
      <w:r w:rsidR="00974787">
        <w:t xml:space="preserve">ertyfikaty – bieżący użytkownik w katalogu [Osobisty] -&gt; [Certyfikaty]. </w:t>
      </w:r>
    </w:p>
    <w:p w:rsidR="007A0623" w:rsidRDefault="00974787" w:rsidP="00974787">
      <w:pPr>
        <w:pStyle w:val="Akapitzlist"/>
        <w:ind w:left="1440"/>
      </w:pPr>
      <w:r>
        <w:rPr>
          <w:noProof/>
          <w:lang w:eastAsia="pl-PL"/>
        </w:rPr>
        <w:drawing>
          <wp:inline distT="0" distB="0" distL="0" distR="0">
            <wp:extent cx="4904237" cy="2888033"/>
            <wp:effectExtent l="0" t="0" r="0" b="7620"/>
            <wp:docPr id="11" name="Obraz 11" descr="F:\chmura\Screeny instrukcja instalacji certyfikatu\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F:\chmura\Screeny instrukcja instalacji certyfikatu\8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7175" cy="2895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787" w:rsidRDefault="00974787" w:rsidP="00974787">
      <w:pPr>
        <w:pStyle w:val="Akapitzlist"/>
        <w:ind w:left="1440"/>
      </w:pPr>
    </w:p>
    <w:p w:rsidR="00974787" w:rsidRPr="00B95AF2" w:rsidRDefault="00974787" w:rsidP="00974787">
      <w:pPr>
        <w:pStyle w:val="Akapitzlist"/>
        <w:ind w:left="0"/>
      </w:pPr>
      <w:r>
        <w:t xml:space="preserve">Jeżeli cały proces przebiegł prawidłowo certyfikat znajduje się na liście. </w:t>
      </w:r>
      <w:bookmarkStart w:id="0" w:name="_GoBack"/>
      <w:bookmarkEnd w:id="0"/>
    </w:p>
    <w:sectPr w:rsidR="00974787" w:rsidRPr="00B95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F918B4"/>
    <w:multiLevelType w:val="hybridMultilevel"/>
    <w:tmpl w:val="805A76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16E"/>
    <w:rsid w:val="0018116E"/>
    <w:rsid w:val="007A0623"/>
    <w:rsid w:val="00974787"/>
    <w:rsid w:val="009C6D54"/>
    <w:rsid w:val="00B95AF2"/>
    <w:rsid w:val="00BB5712"/>
    <w:rsid w:val="00C30612"/>
    <w:rsid w:val="00D1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9CD13A-706D-4BBB-B604-895660430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5AF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5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B95A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0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34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Wilk</dc:creator>
  <cp:keywords/>
  <dc:description/>
  <cp:lastModifiedBy>Grzegorz Wilk</cp:lastModifiedBy>
  <cp:revision>4</cp:revision>
  <dcterms:created xsi:type="dcterms:W3CDTF">2016-06-07T08:42:00Z</dcterms:created>
  <dcterms:modified xsi:type="dcterms:W3CDTF">2016-06-07T09:26:00Z</dcterms:modified>
</cp:coreProperties>
</file>